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46FD2" w14:textId="15926C7F" w:rsidR="00BC7A63" w:rsidRPr="008E494C" w:rsidRDefault="00634000" w:rsidP="00A25991">
      <w:pPr>
        <w:pStyle w:val="Titre"/>
        <w:spacing w:after="120"/>
        <w:jc w:val="center"/>
        <w:rPr>
          <w:rFonts w:ascii="Calibri" w:hAnsi="Calibri" w:cs="Calibri"/>
          <w:sz w:val="32"/>
          <w:szCs w:val="28"/>
          <w:lang w:val="fr-CA"/>
        </w:rPr>
      </w:pPr>
      <w:bookmarkStart w:id="0" w:name="_Hlk25088822"/>
      <w:r>
        <w:rPr>
          <w:rFonts w:ascii="Calibri" w:hAnsi="Calibri" w:cs="Calibri"/>
          <w:noProof/>
          <w:sz w:val="32"/>
          <w:szCs w:val="28"/>
          <w:lang w:val="fr-CA"/>
        </w:rPr>
        <w:drawing>
          <wp:anchor distT="0" distB="0" distL="114300" distR="114300" simplePos="0" relativeHeight="251659264" behindDoc="0" locked="0" layoutInCell="1" allowOverlap="1" wp14:anchorId="279AE558" wp14:editId="2A175C1F">
            <wp:simplePos x="0" y="0"/>
            <wp:positionH relativeFrom="column">
              <wp:posOffset>-1143000</wp:posOffset>
            </wp:positionH>
            <wp:positionV relativeFrom="paragraph">
              <wp:posOffset>311472</wp:posOffset>
            </wp:positionV>
            <wp:extent cx="7529195" cy="1173480"/>
            <wp:effectExtent l="0" t="0" r="0" b="762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2" b="18234"/>
                    <a:stretch/>
                  </pic:blipFill>
                  <pic:spPr bwMode="auto">
                    <a:xfrm>
                      <a:off x="0" y="0"/>
                      <a:ext cx="7529195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A63" w:rsidRPr="008E494C">
        <w:rPr>
          <w:rFonts w:ascii="Calibri" w:hAnsi="Calibri" w:cs="Calibri"/>
          <w:sz w:val="32"/>
          <w:szCs w:val="28"/>
          <w:lang w:val="fr-CA"/>
        </w:rPr>
        <w:t>réalité virtuelle</w:t>
      </w:r>
      <w:r w:rsidR="00A25991">
        <w:rPr>
          <w:rFonts w:ascii="Calibri" w:hAnsi="Calibri" w:cs="Calibri"/>
          <w:sz w:val="32"/>
          <w:szCs w:val="28"/>
          <w:lang w:val="fr-CA"/>
        </w:rPr>
        <w:t xml:space="preserve"> avec le casque oculus rift</w:t>
      </w:r>
    </w:p>
    <w:tbl>
      <w:tblPr>
        <w:tblStyle w:val="Grilledetableauclair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Tableau de Nom, Mois et Année"/>
      </w:tblPr>
      <w:tblGrid>
        <w:gridCol w:w="3107"/>
        <w:gridCol w:w="5199"/>
      </w:tblGrid>
      <w:tr w:rsidR="00BC7A63" w:rsidRPr="008E494C" w14:paraId="316A5E9F" w14:textId="77777777" w:rsidTr="00D63FC3">
        <w:trPr>
          <w:tblHeader/>
        </w:trPr>
        <w:tc>
          <w:tcPr>
            <w:tcW w:w="3107" w:type="dxa"/>
            <w:tcMar>
              <w:right w:w="72" w:type="dxa"/>
            </w:tcMar>
          </w:tcPr>
          <w:p w14:paraId="1260BBC8" w14:textId="77777777" w:rsidR="00BC7A63" w:rsidRPr="008E494C" w:rsidRDefault="00BC7A63" w:rsidP="00497A9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Consignes </w:t>
            </w:r>
          </w:p>
        </w:tc>
        <w:tc>
          <w:tcPr>
            <w:tcW w:w="5199" w:type="dxa"/>
            <w:tcMar>
              <w:right w:w="72" w:type="dxa"/>
            </w:tcMar>
            <w:vAlign w:val="center"/>
          </w:tcPr>
          <w:p w14:paraId="24109F54" w14:textId="48138702" w:rsidR="00BC7A63" w:rsidRPr="006D3AFB" w:rsidRDefault="006D3AFB" w:rsidP="00497A92">
            <w:pPr>
              <w:pStyle w:val="Date"/>
              <w:rPr>
                <w:rStyle w:val="Lienhypertexte"/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fldChar w:fldCharType="begin"/>
            </w:r>
            <w:r>
              <w:rPr>
                <w:rFonts w:ascii="Calibri" w:hAnsi="Calibri" w:cs="Calibri"/>
                <w:sz w:val="28"/>
                <w:szCs w:val="28"/>
                <w:lang w:val="fr-CA"/>
              </w:rPr>
              <w:instrText xml:space="preserve"> HYPERLINK "http://moebius.cegepmontpetit.ca/2019/06/20/la-realite-virtuelle-immersive-avec-loculus-rift/" </w:instrText>
            </w:r>
            <w:r w:rsidR="00001B8B">
              <w:rPr>
                <w:rFonts w:ascii="Calibri" w:hAnsi="Calibri" w:cs="Calibri"/>
                <w:sz w:val="28"/>
                <w:szCs w:val="28"/>
                <w:lang w:val="fr-CA"/>
              </w:rPr>
            </w:r>
            <w:r>
              <w:rPr>
                <w:rFonts w:ascii="Calibri" w:hAnsi="Calibri" w:cs="Calibri"/>
                <w:sz w:val="28"/>
                <w:szCs w:val="28"/>
                <w:lang w:val="fr-CA"/>
              </w:rPr>
              <w:fldChar w:fldCharType="separate"/>
            </w:r>
            <w:r w:rsidR="00BC7A63" w:rsidRPr="006D3AFB">
              <w:rPr>
                <w:rStyle w:val="Lienhypertexte"/>
                <w:rFonts w:ascii="Calibri" w:hAnsi="Calibri" w:cs="Calibri"/>
                <w:sz w:val="28"/>
                <w:szCs w:val="28"/>
                <w:lang w:val="fr-CA"/>
              </w:rPr>
              <w:t>Présentation de l’équipement</w:t>
            </w:r>
          </w:p>
          <w:p w14:paraId="712B9E72" w14:textId="302F4559" w:rsidR="00BC7A63" w:rsidRPr="008E494C" w:rsidRDefault="006D3AFB" w:rsidP="00783B42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fldChar w:fldCharType="end"/>
            </w:r>
            <w:hyperlink r:id="rId12" w:history="1">
              <w:r w:rsidR="00BC7A63" w:rsidRPr="00FF3555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Règles de sécurité</w:t>
              </w:r>
            </w:hyperlink>
          </w:p>
        </w:tc>
      </w:tr>
      <w:tr w:rsidR="00BC7A63" w:rsidRPr="008E494C" w14:paraId="5D9A38E3" w14:textId="77777777" w:rsidTr="00D63FC3">
        <w:trPr>
          <w:tblHeader/>
        </w:trPr>
        <w:tc>
          <w:tcPr>
            <w:tcW w:w="3107" w:type="dxa"/>
            <w:tcMar>
              <w:right w:w="72" w:type="dxa"/>
            </w:tcMar>
          </w:tcPr>
          <w:p w14:paraId="3E96B105" w14:textId="23DEB796" w:rsidR="00A25991" w:rsidRDefault="00BC7A63" w:rsidP="00497A9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Horaire de </w:t>
            </w:r>
            <w:r w:rsidR="00A25991">
              <w:rPr>
                <w:rFonts w:ascii="Calibri" w:hAnsi="Calibri" w:cs="Calibri"/>
                <w:sz w:val="28"/>
                <w:szCs w:val="28"/>
                <w:lang w:val="fr-CA"/>
              </w:rPr>
              <w:t>réservation des casques</w:t>
            </w:r>
          </w:p>
          <w:p w14:paraId="58BCC01E" w14:textId="1E389E6A" w:rsidR="00BC7A63" w:rsidRPr="008E494C" w:rsidRDefault="00A25991" w:rsidP="00497A9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(Pour une activité de manière autonome.)</w:t>
            </w:r>
          </w:p>
        </w:tc>
        <w:tc>
          <w:tcPr>
            <w:tcW w:w="5199" w:type="dxa"/>
            <w:tcMar>
              <w:right w:w="72" w:type="dxa"/>
            </w:tcMar>
            <w:vAlign w:val="center"/>
          </w:tcPr>
          <w:p w14:paraId="5C232E3E" w14:textId="5BE442AF" w:rsidR="00BC7A63" w:rsidRDefault="00A25991" w:rsidP="00497A9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8h à 15h30</w:t>
            </w:r>
          </w:p>
          <w:p w14:paraId="4CB1D737" w14:textId="20843735" w:rsidR="00BC7A63" w:rsidRPr="008E494C" w:rsidRDefault="00BC7A63" w:rsidP="00497A9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Avant de vous présenter au local, v</w:t>
            </w: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é</w:t>
            </w:r>
            <w:r>
              <w:rPr>
                <w:rFonts w:ascii="Calibri" w:hAnsi="Calibri" w:cs="Calibri"/>
                <w:sz w:val="28"/>
                <w:szCs w:val="28"/>
                <w:lang w:val="fr-CA"/>
              </w:rPr>
              <w:t>rifiez</w:t>
            </w: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s’il</w:t>
            </w:r>
            <w:r>
              <w:rPr>
                <w:rFonts w:ascii="Calibri" w:hAnsi="Calibri" w:cs="Calibri"/>
                <w:sz w:val="28"/>
                <w:szCs w:val="28"/>
                <w:lang w:val="fr-CA"/>
              </w:rPr>
              <w:t xml:space="preserve"> y a une activité </w:t>
            </w: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en consultant le </w:t>
            </w:r>
            <w:hyperlink r:id="rId13" w:history="1">
              <w:r w:rsidRPr="008E494C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calendrier</w:t>
              </w:r>
            </w:hyperlink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.</w:t>
            </w:r>
            <w:r w:rsidR="00A25991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Si les casques ne sont pas utilisé</w:t>
            </w:r>
            <w:r w:rsidR="00783B42">
              <w:rPr>
                <w:rFonts w:ascii="Calibri" w:hAnsi="Calibri" w:cs="Calibri"/>
                <w:sz w:val="28"/>
                <w:szCs w:val="28"/>
                <w:lang w:val="fr-CA"/>
              </w:rPr>
              <w:t>s</w:t>
            </w:r>
            <w:r w:rsidR="00A25991">
              <w:rPr>
                <w:rFonts w:ascii="Calibri" w:hAnsi="Calibri" w:cs="Calibri"/>
                <w:sz w:val="28"/>
                <w:szCs w:val="28"/>
                <w:lang w:val="fr-CA"/>
              </w:rPr>
              <w:t>, vous pourrez réaliser votre activité en vous présentant directement sur place.</w:t>
            </w:r>
          </w:p>
        </w:tc>
      </w:tr>
      <w:tr w:rsidR="00BC7A63" w:rsidRPr="008E494C" w14:paraId="681FAA20" w14:textId="77777777" w:rsidTr="00783B42">
        <w:trPr>
          <w:tblHeader/>
        </w:trPr>
        <w:tc>
          <w:tcPr>
            <w:tcW w:w="3107" w:type="dxa"/>
            <w:tcMar>
              <w:right w:w="72" w:type="dxa"/>
            </w:tcMar>
          </w:tcPr>
          <w:p w14:paraId="285567C0" w14:textId="7F869639" w:rsidR="00BC7A63" w:rsidRDefault="00BC7A63" w:rsidP="00497A9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Le formulaire de réservation</w:t>
            </w:r>
            <w:r w:rsidR="00A25991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d’un casque</w:t>
            </w:r>
          </w:p>
          <w:p w14:paraId="0085497D" w14:textId="25E14DFF" w:rsidR="00A25991" w:rsidRPr="00A25991" w:rsidRDefault="00A25991" w:rsidP="00A25991">
            <w:pPr>
              <w:rPr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(Pour une activité de manière autonome.)</w:t>
            </w:r>
          </w:p>
        </w:tc>
        <w:tc>
          <w:tcPr>
            <w:tcW w:w="5199" w:type="dxa"/>
            <w:tcMar>
              <w:right w:w="72" w:type="dxa"/>
            </w:tcMar>
          </w:tcPr>
          <w:p w14:paraId="1460FEE7" w14:textId="0B46B7DC" w:rsidR="00BC7A63" w:rsidRPr="008E494C" w:rsidRDefault="00BC7A63" w:rsidP="00783B4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Ce </w:t>
            </w:r>
            <w:hyperlink r:id="rId14" w:history="1">
              <w:r w:rsidRPr="008E494C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formulaire</w:t>
              </w:r>
            </w:hyperlink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vous </w:t>
            </w:r>
            <w:r w:rsidR="00A25991">
              <w:rPr>
                <w:rFonts w:ascii="Calibri" w:hAnsi="Calibri" w:cs="Calibri"/>
                <w:sz w:val="28"/>
                <w:szCs w:val="28"/>
                <w:lang w:val="fr-CA"/>
              </w:rPr>
              <w:t xml:space="preserve">permet de réserver votre casque Rift. Google </w:t>
            </w:r>
            <w:proofErr w:type="spellStart"/>
            <w:r w:rsidR="00A25991">
              <w:rPr>
                <w:rFonts w:ascii="Calibri" w:hAnsi="Calibri" w:cs="Calibri"/>
                <w:sz w:val="28"/>
                <w:szCs w:val="28"/>
                <w:lang w:val="fr-CA"/>
              </w:rPr>
              <w:t>Earth</w:t>
            </w:r>
            <w:proofErr w:type="spellEnd"/>
            <w:r w:rsidR="00A25991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est disponible sur les trois casques Rift.</w:t>
            </w:r>
          </w:p>
        </w:tc>
      </w:tr>
      <w:tr w:rsidR="00BC7A63" w:rsidRPr="008E494C" w14:paraId="690E798B" w14:textId="77777777" w:rsidTr="00D63FC3">
        <w:trPr>
          <w:tblHeader/>
        </w:trPr>
        <w:tc>
          <w:tcPr>
            <w:tcW w:w="3107" w:type="dxa"/>
            <w:tcMar>
              <w:right w:w="72" w:type="dxa"/>
            </w:tcMar>
          </w:tcPr>
          <w:p w14:paraId="21CE7A89" w14:textId="61367505" w:rsidR="00BC7A63" w:rsidRPr="008E494C" w:rsidRDefault="00BC7A63" w:rsidP="00497A9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Emplacement d</w:t>
            </w:r>
            <w:r w:rsidR="00783B42">
              <w:rPr>
                <w:rFonts w:ascii="Calibri" w:hAnsi="Calibri" w:cs="Calibri"/>
                <w:sz w:val="28"/>
                <w:szCs w:val="28"/>
                <w:lang w:val="fr-CA"/>
              </w:rPr>
              <w:t>e</w:t>
            </w: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</w:t>
            </w:r>
            <w:r w:rsidR="00A25991">
              <w:rPr>
                <w:rFonts w:ascii="Calibri" w:hAnsi="Calibri" w:cs="Calibri"/>
                <w:sz w:val="28"/>
                <w:szCs w:val="28"/>
                <w:lang w:val="fr-CA"/>
              </w:rPr>
              <w:t>l’Espace Moebius</w:t>
            </w:r>
          </w:p>
        </w:tc>
        <w:tc>
          <w:tcPr>
            <w:tcW w:w="5199" w:type="dxa"/>
            <w:tcMar>
              <w:right w:w="72" w:type="dxa"/>
            </w:tcMar>
            <w:vAlign w:val="center"/>
          </w:tcPr>
          <w:p w14:paraId="093FA0F5" w14:textId="77777777" w:rsidR="00BC7A63" w:rsidRPr="008E494C" w:rsidRDefault="00BC7A63" w:rsidP="00497A92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D2702</w:t>
            </w: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– Le local est situé à l’intérieur de la bibliothèque.</w:t>
            </w:r>
          </w:p>
        </w:tc>
      </w:tr>
    </w:tbl>
    <w:tbl>
      <w:tblPr>
        <w:tblStyle w:val="Style1"/>
        <w:tblW w:w="5038" w:type="pct"/>
        <w:tblLayout w:type="fixed"/>
        <w:tblLook w:val="02A0" w:firstRow="1" w:lastRow="0" w:firstColumn="1" w:lastColumn="0" w:noHBand="1" w:noVBand="0"/>
        <w:tblDescription w:val="Tableau de Nom, Mois et Année"/>
      </w:tblPr>
      <w:tblGrid>
        <w:gridCol w:w="8359"/>
      </w:tblGrid>
      <w:tr w:rsidR="00BC7A63" w:rsidRPr="008E494C" w14:paraId="6D179B28" w14:textId="77777777" w:rsidTr="00497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359" w:type="dxa"/>
          </w:tcPr>
          <w:p w14:paraId="6B59BF95" w14:textId="7AD4F92E" w:rsidR="00483FF0" w:rsidRPr="00483FF0" w:rsidRDefault="00483FF0" w:rsidP="00497A92">
            <w:pPr>
              <w:rPr>
                <w:rFonts w:ascii="Calibri" w:hAnsi="Calibri" w:cs="Calibri"/>
                <w:b w:val="0"/>
                <w:caps w:val="0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Venise</w:t>
            </w:r>
          </w:p>
        </w:tc>
      </w:tr>
    </w:tbl>
    <w:tbl>
      <w:tblPr>
        <w:tblStyle w:val="Tcheshebdomadaires"/>
        <w:tblW w:w="8359" w:type="dxa"/>
        <w:tblLook w:val="0480" w:firstRow="0" w:lastRow="0" w:firstColumn="1" w:lastColumn="0" w:noHBand="0" w:noVBand="1"/>
        <w:tblDescription w:val="Tableau de Nom, Mois et Année"/>
      </w:tblPr>
      <w:tblGrid>
        <w:gridCol w:w="2830"/>
        <w:gridCol w:w="2977"/>
        <w:gridCol w:w="2552"/>
      </w:tblGrid>
      <w:tr w:rsidR="00BC7A63" w:rsidRPr="008E494C" w14:paraId="7DEA9597" w14:textId="77777777" w:rsidTr="00497A92">
        <w:trPr>
          <w:tblHeader/>
        </w:trPr>
        <w:tc>
          <w:tcPr>
            <w:tcW w:w="2830" w:type="dxa"/>
          </w:tcPr>
          <w:p w14:paraId="3DA83A41" w14:textId="49D0A346" w:rsidR="00BC7A63" w:rsidRPr="008E494C" w:rsidRDefault="00783B42" w:rsidP="00497A92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 xml:space="preserve">Google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fr-CA"/>
              </w:rPr>
              <w:t>Earth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fr-CA"/>
              </w:rPr>
              <w:t xml:space="preserve"> VR</w:t>
            </w:r>
          </w:p>
        </w:tc>
        <w:tc>
          <w:tcPr>
            <w:tcW w:w="2977" w:type="dxa"/>
          </w:tcPr>
          <w:p w14:paraId="79CF98AA" w14:textId="5D9B6BD3" w:rsidR="00BC7A63" w:rsidRPr="008E494C" w:rsidRDefault="00783B42" w:rsidP="00497A92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 xml:space="preserve">Découvrir des lieux </w:t>
            </w:r>
            <w:bookmarkStart w:id="1" w:name="_GoBack"/>
            <w:r>
              <w:rPr>
                <w:rFonts w:ascii="Calibri" w:hAnsi="Calibri" w:cs="Calibri"/>
                <w:sz w:val="28"/>
                <w:szCs w:val="28"/>
                <w:lang w:val="fr-CA"/>
              </w:rPr>
              <w:t>lointain</w:t>
            </w:r>
            <w:r w:rsidR="00D91A19">
              <w:rPr>
                <w:rFonts w:ascii="Calibri" w:hAnsi="Calibri" w:cs="Calibri"/>
                <w:sz w:val="28"/>
                <w:szCs w:val="28"/>
                <w:lang w:val="fr-CA"/>
              </w:rPr>
              <w:t>s</w:t>
            </w:r>
            <w:bookmarkEnd w:id="1"/>
          </w:p>
        </w:tc>
        <w:tc>
          <w:tcPr>
            <w:tcW w:w="2552" w:type="dxa"/>
          </w:tcPr>
          <w:p w14:paraId="2C20B5C8" w14:textId="330830F7" w:rsidR="00BC7A63" w:rsidRPr="008E494C" w:rsidRDefault="002E640E" w:rsidP="00497A92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hyperlink r:id="rId15" w:history="1">
              <w:r w:rsidR="00C672FA" w:rsidRPr="003D48B5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Présentation de l’application</w:t>
              </w:r>
              <w:r w:rsidR="00A25991" w:rsidRPr="003D48B5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 xml:space="preserve"> et des fonctions des manettes</w:t>
              </w:r>
            </w:hyperlink>
          </w:p>
        </w:tc>
      </w:tr>
      <w:bookmarkEnd w:id="0"/>
    </w:tbl>
    <w:p w14:paraId="23257FF8" w14:textId="4FC5D751" w:rsidR="00E0436A" w:rsidRDefault="00E0436A" w:rsidP="00E0436A">
      <w:pPr>
        <w:rPr>
          <w:rFonts w:ascii="Calibri" w:hAnsi="Calibri" w:cs="Calibri"/>
          <w:sz w:val="28"/>
          <w:szCs w:val="28"/>
        </w:rPr>
      </w:pPr>
    </w:p>
    <w:p w14:paraId="73E22BAB" w14:textId="77C1433D" w:rsidR="00783B42" w:rsidRPr="00783B42" w:rsidRDefault="00783B42" w:rsidP="00E0436A">
      <w:r w:rsidRPr="00B50E2C">
        <w:rPr>
          <w:rFonts w:ascii="Calibri" w:hAnsi="Calibri" w:cs="Calibri"/>
          <w:sz w:val="28"/>
          <w:szCs w:val="28"/>
        </w:rPr>
        <w:t xml:space="preserve">Exemple de </w:t>
      </w:r>
      <w:hyperlink r:id="rId16" w:history="1">
        <w:r w:rsidRPr="003503C8">
          <w:rPr>
            <w:rStyle w:val="Lienhypertexte"/>
            <w:rFonts w:ascii="Calibri" w:hAnsi="Calibri" w:cs="Calibri"/>
            <w:sz w:val="28"/>
            <w:szCs w:val="28"/>
          </w:rPr>
          <w:t>formulaire</w:t>
        </w:r>
      </w:hyperlink>
      <w:r w:rsidRPr="00B50E2C">
        <w:rPr>
          <w:rFonts w:ascii="Calibri" w:hAnsi="Calibri" w:cs="Calibri"/>
          <w:sz w:val="28"/>
          <w:szCs w:val="28"/>
        </w:rPr>
        <w:t xml:space="preserve"> pour avoir de la rétroaction de la part des étudiants.</w:t>
      </w:r>
    </w:p>
    <w:sectPr w:rsidR="00783B42" w:rsidRPr="00783B42" w:rsidSect="00E0436A">
      <w:footerReference w:type="default" r:id="rId17"/>
      <w:footerReference w:type="first" r:id="rId18"/>
      <w:pgSz w:w="11906" w:h="16838" w:code="9"/>
      <w:pgMar w:top="1134" w:right="1800" w:bottom="709" w:left="1800" w:header="680" w:footer="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FA966" w14:textId="77777777" w:rsidR="002E640E" w:rsidRDefault="002E640E">
      <w:pPr>
        <w:spacing w:before="0" w:after="0"/>
      </w:pPr>
      <w:r>
        <w:separator/>
      </w:r>
    </w:p>
  </w:endnote>
  <w:endnote w:type="continuationSeparator" w:id="0">
    <w:p w14:paraId="02D499B1" w14:textId="77777777" w:rsidR="002E640E" w:rsidRDefault="002E64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526A5" w14:textId="5AB5E0E3" w:rsidR="00497A92" w:rsidRDefault="00497A92" w:rsidP="00E0436A">
    <w:pPr>
      <w:pStyle w:val="Pieddepage"/>
      <w:spacing w:before="0"/>
      <w:jc w:val="left"/>
      <w:rPr>
        <w:rFonts w:ascii="Calibri" w:hAnsi="Calibri" w:cs="Calibri"/>
        <w:sz w:val="20"/>
        <w:lang w:bidi="fr-FR"/>
      </w:rPr>
    </w:pPr>
    <w:r>
      <w:rPr>
        <w:noProof/>
      </w:rPr>
      <w:drawing>
        <wp:inline distT="0" distB="0" distL="0" distR="0" wp14:anchorId="764C0BDD" wp14:editId="0BAE428A">
          <wp:extent cx="524141" cy="184032"/>
          <wp:effectExtent l="0" t="0" r="0" b="6985"/>
          <wp:docPr id="3" name="Image 3" descr="https://www.donneesquebec.ca/wp-content/uploads/2015/07/rect-by-nc-sa-300x1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onneesquebec.ca/wp-content/uploads/2015/07/rect-by-nc-sa-300x1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74" cy="269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20"/>
        <w:lang w:bidi="fr-FR"/>
      </w:rPr>
      <w:t xml:space="preserve">  Louise Levac, Martin Roy et Julie Jacob, cégep Édouard-Montpetit, novembre 2019.</w:t>
    </w:r>
  </w:p>
  <w:p w14:paraId="5B1CA577" w14:textId="491F8E30" w:rsidR="00497A92" w:rsidRPr="00E0436A" w:rsidRDefault="00497A92" w:rsidP="00B43EC0">
    <w:pPr>
      <w:pStyle w:val="Pieddepage"/>
      <w:spacing w:before="0"/>
      <w:jc w:val="center"/>
      <w:rPr>
        <w:rFonts w:ascii="Calibri" w:hAnsi="Calibri" w:cs="Calibri"/>
        <w:sz w:val="20"/>
      </w:rPr>
    </w:pPr>
    <w:r w:rsidRPr="00E0436A">
      <w:rPr>
        <w:rFonts w:ascii="Calibri" w:hAnsi="Calibri" w:cs="Calibri"/>
        <w:sz w:val="20"/>
        <w:lang w:bidi="fr-FR"/>
      </w:rPr>
      <w:fldChar w:fldCharType="begin"/>
    </w:r>
    <w:r w:rsidRPr="00E0436A">
      <w:rPr>
        <w:rFonts w:ascii="Calibri" w:hAnsi="Calibri" w:cs="Calibri"/>
        <w:sz w:val="20"/>
        <w:lang w:bidi="fr-FR"/>
      </w:rPr>
      <w:instrText xml:space="preserve"> PAGE   \* MERGEFORMAT </w:instrText>
    </w:r>
    <w:r w:rsidRPr="00E0436A">
      <w:rPr>
        <w:rFonts w:ascii="Calibri" w:hAnsi="Calibri" w:cs="Calibri"/>
        <w:sz w:val="20"/>
        <w:lang w:bidi="fr-FR"/>
      </w:rPr>
      <w:fldChar w:fldCharType="separate"/>
    </w:r>
    <w:r w:rsidR="00783B42">
      <w:rPr>
        <w:rFonts w:ascii="Calibri" w:hAnsi="Calibri" w:cs="Calibri"/>
        <w:noProof/>
        <w:sz w:val="20"/>
        <w:lang w:bidi="fr-FR"/>
      </w:rPr>
      <w:t>1</w:t>
    </w:r>
    <w:r w:rsidRPr="00E0436A">
      <w:rPr>
        <w:rFonts w:ascii="Calibri" w:hAnsi="Calibri" w:cs="Calibri"/>
        <w:noProof/>
        <w:sz w:val="20"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428540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</w:rPr>
    </w:sdtEndPr>
    <w:sdtContent>
      <w:p w14:paraId="3EF92D61" w14:textId="2AC93ECE" w:rsidR="00497A92" w:rsidRPr="00184C1B" w:rsidRDefault="00497A92" w:rsidP="00184C1B">
        <w:pPr>
          <w:pStyle w:val="Pieddepage"/>
          <w:spacing w:before="0"/>
          <w:jc w:val="center"/>
          <w:rPr>
            <w:rFonts w:ascii="Calibri" w:hAnsi="Calibri" w:cs="Calibri"/>
            <w:sz w:val="18"/>
          </w:rPr>
        </w:pPr>
        <w:r w:rsidRPr="00184C1B">
          <w:rPr>
            <w:rFonts w:ascii="Calibri" w:hAnsi="Calibri" w:cs="Calibri"/>
            <w:sz w:val="18"/>
          </w:rPr>
          <w:fldChar w:fldCharType="begin"/>
        </w:r>
        <w:r w:rsidRPr="00184C1B">
          <w:rPr>
            <w:rFonts w:ascii="Calibri" w:hAnsi="Calibri" w:cs="Calibri"/>
            <w:sz w:val="18"/>
          </w:rPr>
          <w:instrText>PAGE   \* MERGEFORMAT</w:instrText>
        </w:r>
        <w:r w:rsidRPr="00184C1B">
          <w:rPr>
            <w:rFonts w:ascii="Calibri" w:hAnsi="Calibri" w:cs="Calibri"/>
            <w:sz w:val="18"/>
          </w:rPr>
          <w:fldChar w:fldCharType="separate"/>
        </w:r>
        <w:r>
          <w:rPr>
            <w:rFonts w:ascii="Calibri" w:hAnsi="Calibri" w:cs="Calibri"/>
            <w:noProof/>
            <w:sz w:val="18"/>
          </w:rPr>
          <w:t>1</w:t>
        </w:r>
        <w:r w:rsidRPr="00184C1B">
          <w:rPr>
            <w:rFonts w:ascii="Calibri" w:hAnsi="Calibri" w:cs="Calibri"/>
            <w:sz w:val="18"/>
          </w:rPr>
          <w:fldChar w:fldCharType="end"/>
        </w:r>
      </w:p>
    </w:sdtContent>
  </w:sdt>
  <w:p w14:paraId="17E64CA0" w14:textId="77777777" w:rsidR="00497A92" w:rsidRDefault="00497A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4B4D6" w14:textId="77777777" w:rsidR="002E640E" w:rsidRDefault="002E640E">
      <w:pPr>
        <w:spacing w:before="0" w:after="0"/>
      </w:pPr>
      <w:r>
        <w:separator/>
      </w:r>
    </w:p>
  </w:footnote>
  <w:footnote w:type="continuationSeparator" w:id="0">
    <w:p w14:paraId="3C58DDF9" w14:textId="77777777" w:rsidR="002E640E" w:rsidRDefault="002E64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fr-CA" w:vendorID="64" w:dllVersion="4096" w:nlCheck="1" w:checkStyle="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6D"/>
    <w:rsid w:val="000014C3"/>
    <w:rsid w:val="00001B8B"/>
    <w:rsid w:val="00046E1C"/>
    <w:rsid w:val="000B55CE"/>
    <w:rsid w:val="000E7709"/>
    <w:rsid w:val="0011582C"/>
    <w:rsid w:val="00120E88"/>
    <w:rsid w:val="00124A29"/>
    <w:rsid w:val="0013509D"/>
    <w:rsid w:val="00156E06"/>
    <w:rsid w:val="00164C83"/>
    <w:rsid w:val="00184C1B"/>
    <w:rsid w:val="00197879"/>
    <w:rsid w:val="001A0E28"/>
    <w:rsid w:val="001C14CF"/>
    <w:rsid w:val="001C6502"/>
    <w:rsid w:val="001E3A9A"/>
    <w:rsid w:val="001E78E9"/>
    <w:rsid w:val="00226FBB"/>
    <w:rsid w:val="00243C20"/>
    <w:rsid w:val="0028658D"/>
    <w:rsid w:val="002E640E"/>
    <w:rsid w:val="002F466D"/>
    <w:rsid w:val="002F5092"/>
    <w:rsid w:val="00357C79"/>
    <w:rsid w:val="003672A3"/>
    <w:rsid w:val="00372A81"/>
    <w:rsid w:val="00376999"/>
    <w:rsid w:val="00382D87"/>
    <w:rsid w:val="003D48B5"/>
    <w:rsid w:val="003E0159"/>
    <w:rsid w:val="003F7C1A"/>
    <w:rsid w:val="0042126B"/>
    <w:rsid w:val="004436CA"/>
    <w:rsid w:val="004445E6"/>
    <w:rsid w:val="0044761E"/>
    <w:rsid w:val="004519C4"/>
    <w:rsid w:val="0046207F"/>
    <w:rsid w:val="0047392D"/>
    <w:rsid w:val="004748F1"/>
    <w:rsid w:val="00482D59"/>
    <w:rsid w:val="00483FF0"/>
    <w:rsid w:val="00492514"/>
    <w:rsid w:val="00497A92"/>
    <w:rsid w:val="004C50DA"/>
    <w:rsid w:val="004D6598"/>
    <w:rsid w:val="004E5A57"/>
    <w:rsid w:val="00504048"/>
    <w:rsid w:val="005175E0"/>
    <w:rsid w:val="00523B81"/>
    <w:rsid w:val="00562F5B"/>
    <w:rsid w:val="005B5162"/>
    <w:rsid w:val="005C3032"/>
    <w:rsid w:val="006057A2"/>
    <w:rsid w:val="00612536"/>
    <w:rsid w:val="00623CC6"/>
    <w:rsid w:val="00634000"/>
    <w:rsid w:val="006349CB"/>
    <w:rsid w:val="00637B3F"/>
    <w:rsid w:val="0064164F"/>
    <w:rsid w:val="00646AF9"/>
    <w:rsid w:val="0065204A"/>
    <w:rsid w:val="00656540"/>
    <w:rsid w:val="0068072A"/>
    <w:rsid w:val="00693228"/>
    <w:rsid w:val="006A10C1"/>
    <w:rsid w:val="006D2B98"/>
    <w:rsid w:val="006D3AFB"/>
    <w:rsid w:val="00717602"/>
    <w:rsid w:val="00727BF1"/>
    <w:rsid w:val="00730B19"/>
    <w:rsid w:val="007364C4"/>
    <w:rsid w:val="00747677"/>
    <w:rsid w:val="007546A0"/>
    <w:rsid w:val="00783B42"/>
    <w:rsid w:val="00792DA3"/>
    <w:rsid w:val="0082729F"/>
    <w:rsid w:val="0083157A"/>
    <w:rsid w:val="0085286A"/>
    <w:rsid w:val="00870EB6"/>
    <w:rsid w:val="008A6A2A"/>
    <w:rsid w:val="008B076C"/>
    <w:rsid w:val="008D72B1"/>
    <w:rsid w:val="008E35AF"/>
    <w:rsid w:val="008E494C"/>
    <w:rsid w:val="009146AB"/>
    <w:rsid w:val="0092452D"/>
    <w:rsid w:val="00981CE6"/>
    <w:rsid w:val="00993528"/>
    <w:rsid w:val="009A58E3"/>
    <w:rsid w:val="009E48C4"/>
    <w:rsid w:val="009F422B"/>
    <w:rsid w:val="00A03E7E"/>
    <w:rsid w:val="00A0635A"/>
    <w:rsid w:val="00A25991"/>
    <w:rsid w:val="00A76ADE"/>
    <w:rsid w:val="00A90898"/>
    <w:rsid w:val="00AA355E"/>
    <w:rsid w:val="00AA4B10"/>
    <w:rsid w:val="00AA76D0"/>
    <w:rsid w:val="00AE1B7E"/>
    <w:rsid w:val="00B373CB"/>
    <w:rsid w:val="00B43EC0"/>
    <w:rsid w:val="00B50E2C"/>
    <w:rsid w:val="00B5273C"/>
    <w:rsid w:val="00B60A29"/>
    <w:rsid w:val="00B65561"/>
    <w:rsid w:val="00BB1B01"/>
    <w:rsid w:val="00BB261D"/>
    <w:rsid w:val="00BC7A63"/>
    <w:rsid w:val="00BE1C81"/>
    <w:rsid w:val="00C040B9"/>
    <w:rsid w:val="00C17624"/>
    <w:rsid w:val="00C26DB1"/>
    <w:rsid w:val="00C316C0"/>
    <w:rsid w:val="00C317CE"/>
    <w:rsid w:val="00C37D63"/>
    <w:rsid w:val="00C40811"/>
    <w:rsid w:val="00C65D57"/>
    <w:rsid w:val="00C6625B"/>
    <w:rsid w:val="00C672FA"/>
    <w:rsid w:val="00C87233"/>
    <w:rsid w:val="00C93BBD"/>
    <w:rsid w:val="00CA1DA9"/>
    <w:rsid w:val="00CD4E65"/>
    <w:rsid w:val="00CE63EF"/>
    <w:rsid w:val="00D016C0"/>
    <w:rsid w:val="00D14A69"/>
    <w:rsid w:val="00D15A26"/>
    <w:rsid w:val="00D63FC3"/>
    <w:rsid w:val="00D66A6A"/>
    <w:rsid w:val="00D91A19"/>
    <w:rsid w:val="00DB7E4C"/>
    <w:rsid w:val="00DD03D9"/>
    <w:rsid w:val="00DE02FA"/>
    <w:rsid w:val="00E03BF0"/>
    <w:rsid w:val="00E0436A"/>
    <w:rsid w:val="00E061CA"/>
    <w:rsid w:val="00E07F05"/>
    <w:rsid w:val="00E136B4"/>
    <w:rsid w:val="00E6077E"/>
    <w:rsid w:val="00E63D10"/>
    <w:rsid w:val="00E90F2B"/>
    <w:rsid w:val="00E92F21"/>
    <w:rsid w:val="00E9474F"/>
    <w:rsid w:val="00EA3A08"/>
    <w:rsid w:val="00EA6E29"/>
    <w:rsid w:val="00EB6425"/>
    <w:rsid w:val="00EF7E8E"/>
    <w:rsid w:val="00F037AD"/>
    <w:rsid w:val="00F04D22"/>
    <w:rsid w:val="00F11E8C"/>
    <w:rsid w:val="00F147FB"/>
    <w:rsid w:val="00F15900"/>
    <w:rsid w:val="00F343B2"/>
    <w:rsid w:val="00F54391"/>
    <w:rsid w:val="00F66CFE"/>
    <w:rsid w:val="00F67D16"/>
    <w:rsid w:val="00F77961"/>
    <w:rsid w:val="00F86A57"/>
    <w:rsid w:val="00FD6317"/>
    <w:rsid w:val="00FE1C89"/>
    <w:rsid w:val="00FF3555"/>
    <w:rsid w:val="640A9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11559"/>
  <w15:chartTrackingRefBased/>
  <w15:docId w15:val="{B3CF56F2-A0F5-4950-994C-205FB090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5E"/>
  </w:style>
  <w:style w:type="paragraph" w:styleId="Titre1">
    <w:name w:val="heading 1"/>
    <w:basedOn w:val="Normal"/>
    <w:next w:val="Normal"/>
    <w:link w:val="Titre1C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MoisAnne">
    <w:name w:val="Nom Mois Année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re">
    <w:name w:val="Title"/>
    <w:basedOn w:val="Normal"/>
    <w:next w:val="Normal"/>
    <w:link w:val="TitreC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reCar">
    <w:name w:val="Titre Car"/>
    <w:basedOn w:val="Policepardfaut"/>
    <w:link w:val="Titr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Grilledutableau">
    <w:name w:val="Table Grid"/>
    <w:basedOn w:val="Tableau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heshebdomadaires">
    <w:name w:val="Tâches hebdomadaires"/>
    <w:basedOn w:val="Tableau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single" w:sz="4" w:space="0" w:color="4472C4" w:themeColor="accent1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spacedetableau">
    <w:name w:val="Espace de tableau"/>
    <w:basedOn w:val="Normal"/>
    <w:uiPriority w:val="6"/>
    <w:qFormat/>
    <w:pPr>
      <w:spacing w:before="0" w:after="0" w:line="72" w:lineRule="exact"/>
    </w:pPr>
  </w:style>
  <w:style w:type="paragraph" w:customStyle="1" w:styleId="Jours">
    <w:name w:val="Jour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En-tte">
    <w:name w:val="header"/>
    <w:basedOn w:val="Normal"/>
    <w:link w:val="En-tteCar"/>
    <w:uiPriority w:val="99"/>
    <w:unhideWhenUsed/>
    <w:rsid w:val="001C6502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C6502"/>
  </w:style>
  <w:style w:type="paragraph" w:styleId="Pieddepage">
    <w:name w:val="footer"/>
    <w:basedOn w:val="Normal"/>
    <w:link w:val="PieddepageCar"/>
    <w:uiPriority w:val="99"/>
    <w:unhideWhenUsed/>
    <w:pPr>
      <w:spacing w:before="280" w:after="0"/>
      <w:jc w:val="right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FBB"/>
    <w:rPr>
      <w:rFonts w:ascii="Segoe UI" w:hAnsi="Segoe UI"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26FB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FB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FBB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F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FBB"/>
    <w:rPr>
      <w:b/>
      <w:bCs/>
      <w:szCs w:val="2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040B9"/>
  </w:style>
  <w:style w:type="paragraph" w:styleId="Normalcentr">
    <w:name w:val="Block Text"/>
    <w:basedOn w:val="Normal"/>
    <w:uiPriority w:val="99"/>
    <w:semiHidden/>
    <w:unhideWhenUsed/>
    <w:rsid w:val="002F509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1F3864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040B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040B9"/>
  </w:style>
  <w:style w:type="paragraph" w:styleId="Corpsdetexte2">
    <w:name w:val="Body Text 2"/>
    <w:basedOn w:val="Normal"/>
    <w:link w:val="Corpsdetexte2Car"/>
    <w:uiPriority w:val="99"/>
    <w:semiHidden/>
    <w:unhideWhenUsed/>
    <w:rsid w:val="00C040B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040B9"/>
  </w:style>
  <w:style w:type="paragraph" w:styleId="Corpsdetexte3">
    <w:name w:val="Body Text 3"/>
    <w:basedOn w:val="Normal"/>
    <w:link w:val="Corpsdetexte3C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040B9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040B9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040B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040B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040B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040B9"/>
    <w:pPr>
      <w:spacing w:after="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040B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040B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040B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040B9"/>
  </w:style>
  <w:style w:type="table" w:styleId="Grillecouleur">
    <w:name w:val="Colorful Grid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5"/>
    <w:unhideWhenUsed/>
    <w:qFormat/>
    <w:rsid w:val="00FE1C89"/>
    <w:pPr>
      <w:spacing w:before="0" w:after="0"/>
    </w:pPr>
  </w:style>
  <w:style w:type="character" w:customStyle="1" w:styleId="DateCar">
    <w:name w:val="Date Car"/>
    <w:basedOn w:val="Policepardfaut"/>
    <w:link w:val="Date"/>
    <w:uiPriority w:val="5"/>
    <w:rsid w:val="0049251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040B9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040B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040B9"/>
  </w:style>
  <w:style w:type="character" w:styleId="Accentuation">
    <w:name w:val="Emphasis"/>
    <w:basedOn w:val="Policepardfaut"/>
    <w:uiPriority w:val="20"/>
    <w:semiHidden/>
    <w:unhideWhenUsed/>
    <w:qFormat/>
    <w:rsid w:val="00C040B9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040B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40B9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F5092"/>
    <w:rPr>
      <w:color w:val="1F4E79" w:themeColor="accent5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040B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40B9"/>
    <w:rPr>
      <w:szCs w:val="20"/>
    </w:rPr>
  </w:style>
  <w:style w:type="table" w:styleId="TableauGrille1Clair">
    <w:name w:val="Grid Table 1 Light"/>
    <w:basedOn w:val="Tableau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TableauGrille1Clair-Accentuation1">
    <w:name w:val="Grid Table 1 Light Accent 1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040B9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040B9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040B9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040B9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040B9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040B9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040B9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040B9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040B9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040B9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040B9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040B9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2"/>
    <w:semiHidden/>
    <w:rsid w:val="002F5092"/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2"/>
    <w:semiHidden/>
    <w:rsid w:val="004925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semiHidden/>
    <w:rsid w:val="002F509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re5Car">
    <w:name w:val="Titre 5 Car"/>
    <w:basedOn w:val="Policepardfaut"/>
    <w:link w:val="Titre5"/>
    <w:uiPriority w:val="2"/>
    <w:semiHidden/>
    <w:rsid w:val="002F5092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itre6Car">
    <w:name w:val="Titre 6 Car"/>
    <w:basedOn w:val="Policepardfaut"/>
    <w:link w:val="Titre6"/>
    <w:uiPriority w:val="2"/>
    <w:semiHidden/>
    <w:rsid w:val="004925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2"/>
    <w:semiHidden/>
    <w:rsid w:val="004925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040B9"/>
  </w:style>
  <w:style w:type="paragraph" w:styleId="AdresseHTML">
    <w:name w:val="HTML Address"/>
    <w:basedOn w:val="Normal"/>
    <w:link w:val="AdresseHTMLC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040B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040B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040B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040B9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040B9"/>
    <w:rPr>
      <w:i/>
      <w:iCs/>
    </w:rPr>
  </w:style>
  <w:style w:type="character" w:styleId="Lienhypertexte">
    <w:name w:val="Hyperlink"/>
    <w:basedOn w:val="Policepardfaut"/>
    <w:uiPriority w:val="99"/>
    <w:unhideWhenUsed/>
    <w:rsid w:val="002F5092"/>
    <w:rPr>
      <w:color w:val="1F3864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E35AF"/>
    <w:rPr>
      <w:i/>
      <w:iCs/>
      <w:color w:val="1F3864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F50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F3864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F5092"/>
    <w:rPr>
      <w:i/>
      <w:iCs/>
      <w:color w:val="1F3864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F5092"/>
    <w:rPr>
      <w:b/>
      <w:bCs/>
      <w:caps w:val="0"/>
      <w:smallCaps/>
      <w:color w:val="1F3864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040B9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040B9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040B9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040B9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040B9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040B9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040B9"/>
  </w:style>
  <w:style w:type="paragraph" w:styleId="Liste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040B9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040B9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040B9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040B9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040B9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040B9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040B9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040B9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040B9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040B9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040B9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040B9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040B9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040B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040B9"/>
  </w:style>
  <w:style w:type="character" w:styleId="Numrodepage">
    <w:name w:val="page number"/>
    <w:basedOn w:val="Policepardfaut"/>
    <w:uiPriority w:val="99"/>
    <w:semiHidden/>
    <w:unhideWhenUsed/>
    <w:rsid w:val="00C040B9"/>
  </w:style>
  <w:style w:type="table" w:styleId="Tableausimple1">
    <w:name w:val="Plain Table 1"/>
    <w:basedOn w:val="Tableau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040B9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40B9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040B9"/>
  </w:style>
  <w:style w:type="character" w:customStyle="1" w:styleId="SalutationsCar">
    <w:name w:val="Salutations Car"/>
    <w:basedOn w:val="Policepardfaut"/>
    <w:link w:val="Salutations"/>
    <w:uiPriority w:val="99"/>
    <w:semiHidden/>
    <w:rsid w:val="00C040B9"/>
  </w:style>
  <w:style w:type="paragraph" w:styleId="Signature">
    <w:name w:val="Signature"/>
    <w:basedOn w:val="Normal"/>
    <w:link w:val="SignatureC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040B9"/>
  </w:style>
  <w:style w:type="character" w:styleId="lev">
    <w:name w:val="Strong"/>
    <w:basedOn w:val="Policepardfaut"/>
    <w:uiPriority w:val="22"/>
    <w:semiHidden/>
    <w:unhideWhenUsed/>
    <w:qFormat/>
    <w:rsid w:val="00C040B9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40B9"/>
    <w:pPr>
      <w:outlineLvl w:val="9"/>
    </w:p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 1"/>
    <w:basedOn w:val="Tableau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2F46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oebius.cegepmontpetit.ca/calendrie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oebius.cegepmontpetit.ca/wp-content/uploads/sites/166/2019/06/Oculus-Rift-and-Touch-Warnings-French-310-30125-01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DesignPage.aspx?fragment=FormId%3DPnFnVvXMDU-37D-DX4Ijf9ozmoXDiQpMobvdoYW-LMlUNjJQMDY2SUY3MzlUMEZGWEswN0FGM1JRSy4u%26Token%3Dd17aee7872544bc39e9469a7c59103b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moebius.cegepmontpetit.ca/2017/04/18/google-earth-vr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oebius.cegepmontpetit.ca/presentation-des-equipements/reservation-dequipem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jacob\AppData\Roaming\Microsoft\Templates\Calendrier%20des%20affectations%20hebdomadair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933d8f6-4ab2-4144-82b5-26c1276435f2" xsi:nil="true"/>
    <CultureName xmlns="0933d8f6-4ab2-4144-82b5-26c1276435f2" xsi:nil="true"/>
    <Invited_Students xmlns="0933d8f6-4ab2-4144-82b5-26c1276435f2" xsi:nil="true"/>
    <IsNotebookLocked xmlns="0933d8f6-4ab2-4144-82b5-26c1276435f2" xsi:nil="true"/>
    <LMS_Mappings xmlns="0933d8f6-4ab2-4144-82b5-26c1276435f2" xsi:nil="true"/>
    <Self_Registration_Enabled xmlns="0933d8f6-4ab2-4144-82b5-26c1276435f2" xsi:nil="true"/>
    <Math_Settings xmlns="0933d8f6-4ab2-4144-82b5-26c1276435f2" xsi:nil="true"/>
    <Teachers xmlns="0933d8f6-4ab2-4144-82b5-26c1276435f2">
      <UserInfo>
        <DisplayName/>
        <AccountId xsi:nil="true"/>
        <AccountType/>
      </UserInfo>
    </Teachers>
    <Students xmlns="0933d8f6-4ab2-4144-82b5-26c1276435f2">
      <UserInfo>
        <DisplayName/>
        <AccountId xsi:nil="true"/>
        <AccountType/>
      </UserInfo>
    </Students>
    <Student_Groups xmlns="0933d8f6-4ab2-4144-82b5-26c1276435f2">
      <UserInfo>
        <DisplayName/>
        <AccountId xsi:nil="true"/>
        <AccountType/>
      </UserInfo>
    </Student_Groups>
    <Has_Teacher_Only_SectionGroup xmlns="0933d8f6-4ab2-4144-82b5-26c1276435f2" xsi:nil="true"/>
    <Templates xmlns="0933d8f6-4ab2-4144-82b5-26c1276435f2" xsi:nil="true"/>
    <NotebookType xmlns="0933d8f6-4ab2-4144-82b5-26c1276435f2" xsi:nil="true"/>
    <Distribution_Groups xmlns="0933d8f6-4ab2-4144-82b5-26c1276435f2" xsi:nil="true"/>
    <AppVersion xmlns="0933d8f6-4ab2-4144-82b5-26c1276435f2" xsi:nil="true"/>
    <Invited_Teachers xmlns="0933d8f6-4ab2-4144-82b5-26c1276435f2" xsi:nil="true"/>
    <Owner xmlns="0933d8f6-4ab2-4144-82b5-26c1276435f2">
      <UserInfo>
        <DisplayName/>
        <AccountId xsi:nil="true"/>
        <AccountType/>
      </UserInfo>
    </Owner>
    <DefaultSectionNames xmlns="0933d8f6-4ab2-4144-82b5-26c1276435f2" xsi:nil="true"/>
    <Self_Registration_Enabled0 xmlns="0933d8f6-4ab2-4144-82b5-26c1276435f2" xsi:nil="true"/>
    <TeamsChannelId xmlns="0933d8f6-4ab2-4144-82b5-26c1276435f2" xsi:nil="true"/>
    <Is_Collaboration_Space_Locked xmlns="0933d8f6-4ab2-4144-82b5-26c1276435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34" ma:contentTypeDescription="Crée un document." ma:contentTypeScope="" ma:versionID="cc173d1ccccd0cb10cd76e9ef02fb1c2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f1f3bda9ffd3b3dbde38561c700b04d8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0933d8f6-4ab2-4144-82b5-26c1276435f2"/>
  </ds:schemaRefs>
</ds:datastoreItem>
</file>

<file path=customXml/itemProps3.xml><?xml version="1.0" encoding="utf-8"?>
<ds:datastoreItem xmlns:ds="http://schemas.openxmlformats.org/officeDocument/2006/customXml" ds:itemID="{C6EBFE16-986F-433B-BB54-44A07722A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4368-38a3-4562-a080-4261acdad8e2"/>
    <ds:schemaRef ds:uri="0933d8f6-4ab2-4144-82b5-26c12764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0E19F-D431-4CB9-A877-3D2F1817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Calendrier des affectations hebdomadaires.dotx</Template>
  <TotalTime>4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julie.jacob</dc:creator>
  <cp:lastModifiedBy>Jacob Julie</cp:lastModifiedBy>
  <cp:revision>8</cp:revision>
  <cp:lastPrinted>2021-03-24T17:48:00Z</cp:lastPrinted>
  <dcterms:created xsi:type="dcterms:W3CDTF">2019-11-20T02:34:00Z</dcterms:created>
  <dcterms:modified xsi:type="dcterms:W3CDTF">2021-03-24T17:48:00Z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0x01010097EF2F58E3BD864C91593F932EC16AE7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